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3A" w:rsidRPr="00A84E49" w:rsidRDefault="00A84E49" w:rsidP="0089482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84E49">
        <w:rPr>
          <w:rFonts w:ascii="Times New Roman" w:hAnsi="Times New Roman" w:cs="Times New Roman"/>
          <w:b/>
          <w:sz w:val="32"/>
          <w:szCs w:val="32"/>
        </w:rPr>
        <w:t>Тема: Рисунок предметов цилиндрической и конической форм. Натюрморт из предметов быта.</w:t>
      </w:r>
    </w:p>
    <w:p w:rsidR="00A84E49" w:rsidRDefault="0089482C" w:rsidP="008948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82C"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>
        <w:rPr>
          <w:rFonts w:ascii="Times New Roman" w:hAnsi="Times New Roman" w:cs="Times New Roman"/>
          <w:sz w:val="28"/>
          <w:szCs w:val="28"/>
        </w:rPr>
        <w:t>Ваша задача заключается в том, чтобы составить натюрморт из предметов быта, имеющих в основе цилиндр или конус, или цилиндр и конус в одной работе. Количество предметов не менее трёх. Работа выполняется на листе ватмана формата А3 цветными карандашами.</w:t>
      </w:r>
    </w:p>
    <w:p w:rsidR="0089482C" w:rsidRDefault="0089482C" w:rsidP="008948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82C">
        <w:rPr>
          <w:rStyle w:val="a3"/>
          <w:rFonts w:ascii="Times New Roman" w:hAnsi="Times New Roman" w:cs="Times New Roman"/>
          <w:sz w:val="28"/>
          <w:szCs w:val="28"/>
        </w:rPr>
        <w:t>Натюрморт</w:t>
      </w:r>
      <w:r w:rsidRPr="0089482C">
        <w:rPr>
          <w:rFonts w:ascii="Times New Roman" w:hAnsi="Times New Roman" w:cs="Times New Roman"/>
          <w:sz w:val="28"/>
          <w:szCs w:val="28"/>
        </w:rPr>
        <w:t xml:space="preserve"> — это жанр изобразительного искусства, в котором главными персонажами произведения выступают обычные вещи. Это могут быть не только неодушевленные предметы, но и живые существа. Однако птицы, животные или люди в натюрморте по замыслу художника играют второстепенную роль, лишь дополняют основной мотив картины.</w:t>
      </w:r>
    </w:p>
    <w:p w:rsidR="007A112D" w:rsidRDefault="007A112D" w:rsidP="007A11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12D">
        <w:rPr>
          <w:rFonts w:ascii="Times New Roman" w:hAnsi="Times New Roman" w:cs="Times New Roman"/>
          <w:b/>
          <w:sz w:val="28"/>
          <w:szCs w:val="28"/>
        </w:rPr>
        <w:t>Ниже размещены изображения цилиндра и конуса:</w:t>
      </w:r>
    </w:p>
    <w:p w:rsidR="00D95C87" w:rsidRDefault="007A112D" w:rsidP="00D95C87">
      <w:pPr>
        <w:spacing w:after="0"/>
        <w:ind w:left="-426" w:firstLine="426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D1653E" wp14:editId="6525EE89">
            <wp:extent cx="1362075" cy="2374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ойной натюрморт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83" t="18722" r="3074" b="19178"/>
                    <a:stretch/>
                  </pic:blipFill>
                  <pic:spPr bwMode="auto">
                    <a:xfrm>
                      <a:off x="0" y="0"/>
                      <a:ext cx="1364486" cy="237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3CF713" wp14:editId="6CDF9706">
            <wp:extent cx="1552575" cy="23704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ойной натюрморт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1" t="21410" r="68576" b="21005"/>
                    <a:stretch/>
                  </pic:blipFill>
                  <pic:spPr bwMode="auto">
                    <a:xfrm>
                      <a:off x="0" y="0"/>
                      <a:ext cx="1558671" cy="2379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C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59CA6A0" wp14:editId="55B123B0">
            <wp:extent cx="1495425" cy="1766396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ус 4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4" t="4306" r="9574" b="4306"/>
                    <a:stretch/>
                  </pic:blipFill>
                  <pic:spPr bwMode="auto">
                    <a:xfrm>
                      <a:off x="0" y="0"/>
                      <a:ext cx="1506555" cy="1779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C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38930D" wp14:editId="056E160B">
            <wp:extent cx="1504493" cy="17526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илиндр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7" r="16170" b="4663"/>
                    <a:stretch/>
                  </pic:blipFill>
                  <pic:spPr bwMode="auto">
                    <a:xfrm>
                      <a:off x="0" y="0"/>
                      <a:ext cx="1508152" cy="1756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C87" w:rsidRDefault="00D95C87" w:rsidP="00D95C87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95C87" w:rsidRDefault="00D95C87" w:rsidP="00D95C87">
      <w:pPr>
        <w:spacing w:after="0"/>
        <w:ind w:left="-426" w:firstLine="426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A112D" w:rsidRDefault="00D95C87" w:rsidP="00D95C87">
      <w:pPr>
        <w:spacing w:after="0"/>
        <w:ind w:left="-426" w:firstLine="426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Примеры компоновки предметов:</w:t>
      </w:r>
    </w:p>
    <w:p w:rsidR="00D95C87" w:rsidRDefault="00D95C87" w:rsidP="00D95C87">
      <w:pPr>
        <w:spacing w:after="0"/>
        <w:ind w:left="-426" w:firstLine="426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52775" cy="23491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тбрморт цилиндр пример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738" cy="23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46972" cy="235184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тюрмерт пример 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972" cy="235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12D" w:rsidRDefault="007A112D" w:rsidP="007A11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C87" w:rsidRDefault="00D95C87" w:rsidP="007A11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C87" w:rsidRDefault="00D95C87" w:rsidP="007A11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C87" w:rsidRDefault="00D95C87" w:rsidP="007A11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C87" w:rsidRDefault="00D95C87" w:rsidP="00D95C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52700" cy="29217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илиндр пример натбрморт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44" cy="292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101D23" wp14:editId="533AA047">
            <wp:extent cx="3438525" cy="289206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тюрморт прмер 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5" r="7994"/>
                    <a:stretch/>
                  </pic:blipFill>
                  <pic:spPr bwMode="auto">
                    <a:xfrm>
                      <a:off x="0" y="0"/>
                      <a:ext cx="3455889" cy="2906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C87" w:rsidRDefault="00D95C87" w:rsidP="00D95C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0C4" w:rsidRDefault="00D95C87" w:rsidP="00D95C87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0EDF55" wp14:editId="1B9AC182">
            <wp:extent cx="2552700" cy="2566207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 натюрморта конической формы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948" cy="257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B970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FE54FF" wp14:editId="2A0F7A07">
            <wp:extent cx="3486150" cy="2589129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тюрморт пример 6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3" t="4667" r="3005" b="2557"/>
                    <a:stretch/>
                  </pic:blipFill>
                  <pic:spPr bwMode="auto">
                    <a:xfrm>
                      <a:off x="0" y="0"/>
                      <a:ext cx="3486150" cy="2589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C87" w:rsidRDefault="00D95C87" w:rsidP="00D95C87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F697A" w:rsidRDefault="004F697A" w:rsidP="004F697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Примеры «Натюрморта» цветными карандашами:</w:t>
      </w:r>
    </w:p>
    <w:p w:rsidR="004F697A" w:rsidRDefault="004F697A" w:rsidP="004F697A">
      <w:pPr>
        <w:spacing w:after="0"/>
        <w:ind w:left="-142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47975" cy="238376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 каоандашами 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736" cy="239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90875" cy="233179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 карандашем 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3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97A" w:rsidRDefault="004F697A" w:rsidP="004F697A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F697A" w:rsidRDefault="004F697A" w:rsidP="004F697A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F697A" w:rsidRDefault="004F697A" w:rsidP="004F697A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F697A" w:rsidRDefault="005E75FA" w:rsidP="004F697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43375" cy="3483368"/>
            <wp:effectExtent l="0" t="0" r="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вет кар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233" cy="348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C87" w:rsidRDefault="00D95C87" w:rsidP="00D95C87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E75FA" w:rsidRDefault="005E75FA" w:rsidP="00D95C87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D95C87" w:rsidRDefault="00D95C87" w:rsidP="00D95C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5EB" w:rsidRPr="007A112D" w:rsidRDefault="00CE35EB" w:rsidP="00D95C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5EB" w:rsidRDefault="00CE35EB" w:rsidP="00CE35EB"/>
    <w:p w:rsidR="0089482C" w:rsidRPr="0089482C" w:rsidRDefault="0089482C" w:rsidP="008948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9482C" w:rsidRPr="0089482C" w:rsidSect="00A84E4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49"/>
    <w:rsid w:val="004D2DFE"/>
    <w:rsid w:val="004F697A"/>
    <w:rsid w:val="005E75FA"/>
    <w:rsid w:val="006B0AC5"/>
    <w:rsid w:val="007A112D"/>
    <w:rsid w:val="007A31AC"/>
    <w:rsid w:val="0089482C"/>
    <w:rsid w:val="00A84E49"/>
    <w:rsid w:val="00B970C4"/>
    <w:rsid w:val="00CE35EB"/>
    <w:rsid w:val="00D95C87"/>
    <w:rsid w:val="00F5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48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48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2020-04-20T17:48:00Z</dcterms:created>
  <dcterms:modified xsi:type="dcterms:W3CDTF">2020-04-21T07:59:00Z</dcterms:modified>
</cp:coreProperties>
</file>